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Pr="00874D38" w:rsidRDefault="000A055B" w:rsidP="57CEBA6C">
      <w:pPr>
        <w:rPr>
          <w:rFonts w:ascii="Segoe UI" w:eastAsia="Arial Narrow" w:hAnsi="Segoe UI" w:cs="Segoe UI"/>
          <w:sz w:val="22"/>
          <w:szCs w:val="22"/>
        </w:rPr>
      </w:pPr>
    </w:p>
    <w:p w14:paraId="0A37501D" w14:textId="77777777" w:rsidR="00192E40" w:rsidRPr="00874D38" w:rsidRDefault="00192E40" w:rsidP="57CEBA6C">
      <w:pPr>
        <w:rPr>
          <w:rFonts w:ascii="Segoe UI" w:eastAsia="Arial Narrow" w:hAnsi="Segoe UI" w:cs="Segoe UI"/>
          <w:sz w:val="22"/>
          <w:szCs w:val="22"/>
        </w:rPr>
      </w:pPr>
    </w:p>
    <w:p w14:paraId="02EB378F" w14:textId="4EE3DB09" w:rsidR="00FD6EF6" w:rsidRPr="00874D38" w:rsidRDefault="04A0EF8F" w:rsidP="57CEBA6C">
      <w:pPr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      </w:t>
      </w:r>
    </w:p>
    <w:p w14:paraId="37111BB1" w14:textId="77777777" w:rsidR="00907B5A" w:rsidRPr="00874D38" w:rsidRDefault="00907B5A" w:rsidP="00907B5A">
      <w:pPr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</w:p>
    <w:p w14:paraId="017B393D" w14:textId="7B6F105F" w:rsidR="000030EC" w:rsidRPr="00874D38" w:rsidRDefault="006C718B" w:rsidP="57CEBA6C">
      <w:pPr>
        <w:jc w:val="center"/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  <w:r>
        <w:rPr>
          <w:rFonts w:ascii="Segoe UI" w:eastAsia="Arial Narrow" w:hAnsi="Segoe UI" w:cs="Segoe UI"/>
          <w:b/>
          <w:bCs/>
          <w:sz w:val="22"/>
          <w:szCs w:val="22"/>
          <w:u w:val="single"/>
        </w:rPr>
        <w:t xml:space="preserve">REGULAR MEETING OF THE </w:t>
      </w:r>
      <w:r w:rsidR="45644A7F" w:rsidRPr="460FAC45">
        <w:rPr>
          <w:rFonts w:ascii="Segoe UI" w:eastAsia="Arial Narrow" w:hAnsi="Segoe UI" w:cs="Segoe UI"/>
          <w:b/>
          <w:bCs/>
          <w:sz w:val="22"/>
          <w:szCs w:val="22"/>
          <w:u w:val="single"/>
        </w:rPr>
        <w:t xml:space="preserve">BOARD OF </w:t>
      </w:r>
      <w:r w:rsidR="6BEDC8D0" w:rsidRPr="460FAC45">
        <w:rPr>
          <w:rFonts w:ascii="Segoe UI" w:eastAsia="Arial Narrow" w:hAnsi="Segoe UI" w:cs="Segoe UI"/>
          <w:b/>
          <w:bCs/>
          <w:sz w:val="22"/>
          <w:szCs w:val="22"/>
          <w:u w:val="single"/>
        </w:rPr>
        <w:t>DIRECTORS</w:t>
      </w:r>
    </w:p>
    <w:p w14:paraId="7DD37BBB" w14:textId="4368B8DA" w:rsidR="694E5DE5" w:rsidRPr="00874D38" w:rsidRDefault="06FB4BB2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 w:rsidRPr="460FAC45">
        <w:rPr>
          <w:rFonts w:ascii="Segoe UI" w:eastAsia="Arial Narrow" w:hAnsi="Segoe UI" w:cs="Segoe UI"/>
          <w:sz w:val="22"/>
          <w:szCs w:val="22"/>
        </w:rPr>
        <w:t xml:space="preserve">April </w:t>
      </w:r>
      <w:r w:rsidR="078B9A4E" w:rsidRPr="460FAC45">
        <w:rPr>
          <w:rFonts w:ascii="Segoe UI" w:eastAsia="Arial Narrow" w:hAnsi="Segoe UI" w:cs="Segoe UI"/>
          <w:sz w:val="22"/>
          <w:szCs w:val="22"/>
        </w:rPr>
        <w:t>11</w:t>
      </w:r>
      <w:r w:rsidR="08D4BF84" w:rsidRPr="460FAC45">
        <w:rPr>
          <w:rFonts w:ascii="Segoe UI" w:eastAsia="Arial Narrow" w:hAnsi="Segoe UI" w:cs="Segoe UI"/>
          <w:sz w:val="22"/>
          <w:szCs w:val="22"/>
        </w:rPr>
        <w:t>,</w:t>
      </w:r>
      <w:r w:rsidR="32B6EA69" w:rsidRPr="460FAC45">
        <w:rPr>
          <w:rFonts w:ascii="Segoe UI" w:eastAsia="Arial Narrow" w:hAnsi="Segoe UI" w:cs="Segoe UI"/>
          <w:sz w:val="22"/>
          <w:szCs w:val="22"/>
        </w:rPr>
        <w:t xml:space="preserve"> 2023</w:t>
      </w:r>
      <w:r w:rsidR="40294B15" w:rsidRPr="460FAC45">
        <w:rPr>
          <w:rFonts w:ascii="Segoe UI" w:eastAsia="Arial Narrow" w:hAnsi="Segoe UI" w:cs="Segoe UI"/>
          <w:sz w:val="22"/>
          <w:szCs w:val="22"/>
        </w:rPr>
        <w:t xml:space="preserve">, </w:t>
      </w:r>
      <w:r w:rsidR="4E0D6C70" w:rsidRPr="460FAC45">
        <w:rPr>
          <w:rFonts w:ascii="Segoe UI" w:eastAsia="Arial Narrow" w:hAnsi="Segoe UI" w:cs="Segoe UI"/>
          <w:sz w:val="22"/>
          <w:szCs w:val="22"/>
        </w:rPr>
        <w:t>4</w:t>
      </w:r>
      <w:r w:rsidR="40294B15" w:rsidRPr="460FAC45">
        <w:rPr>
          <w:rFonts w:ascii="Segoe UI" w:eastAsia="Arial Narrow" w:hAnsi="Segoe UI" w:cs="Segoe UI"/>
          <w:sz w:val="22"/>
          <w:szCs w:val="22"/>
        </w:rPr>
        <w:t>:</w:t>
      </w:r>
      <w:r w:rsidR="3DB46696" w:rsidRPr="460FAC45">
        <w:rPr>
          <w:rFonts w:ascii="Segoe UI" w:eastAsia="Arial Narrow" w:hAnsi="Segoe UI" w:cs="Segoe UI"/>
          <w:sz w:val="22"/>
          <w:szCs w:val="22"/>
        </w:rPr>
        <w:t>15</w:t>
      </w:r>
      <w:r w:rsidR="40294B15" w:rsidRPr="460FAC45">
        <w:rPr>
          <w:rFonts w:ascii="Segoe UI" w:eastAsia="Arial Narrow" w:hAnsi="Segoe UI" w:cs="Segoe UI"/>
          <w:sz w:val="22"/>
          <w:szCs w:val="22"/>
        </w:rPr>
        <w:t xml:space="preserve"> PM</w:t>
      </w:r>
      <w:r w:rsidR="24E72722" w:rsidRPr="460FAC45">
        <w:rPr>
          <w:rFonts w:ascii="Segoe UI" w:eastAsia="Arial Narrow" w:hAnsi="Segoe UI" w:cs="Segoe UI"/>
          <w:sz w:val="22"/>
          <w:szCs w:val="22"/>
        </w:rPr>
        <w:t xml:space="preserve"> </w:t>
      </w:r>
      <w:r w:rsidR="30FD442E" w:rsidRPr="460FAC45">
        <w:rPr>
          <w:rFonts w:ascii="Segoe UI" w:eastAsia="Arial Narrow" w:hAnsi="Segoe UI" w:cs="Segoe UI"/>
          <w:sz w:val="22"/>
          <w:szCs w:val="22"/>
        </w:rPr>
        <w:t xml:space="preserve">(or directly following the </w:t>
      </w:r>
      <w:r w:rsidR="053D4796" w:rsidRPr="460FAC45">
        <w:rPr>
          <w:rFonts w:ascii="Segoe UI" w:eastAsia="Arial Narrow" w:hAnsi="Segoe UI" w:cs="Segoe UI"/>
          <w:sz w:val="22"/>
          <w:szCs w:val="22"/>
        </w:rPr>
        <w:t>Governance</w:t>
      </w:r>
      <w:r w:rsidR="30FD442E" w:rsidRPr="460FAC45">
        <w:rPr>
          <w:rFonts w:ascii="Segoe UI" w:eastAsia="Arial Narrow" w:hAnsi="Segoe UI" w:cs="Segoe UI"/>
          <w:sz w:val="22"/>
          <w:szCs w:val="22"/>
        </w:rPr>
        <w:t xml:space="preserve"> Meeting)</w:t>
      </w:r>
    </w:p>
    <w:p w14:paraId="47532074" w14:textId="13F3CC9A" w:rsidR="2DCEB6BA" w:rsidRPr="004B484D" w:rsidRDefault="2A7823FE" w:rsidP="5FD74699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 w:rsidRPr="5FD74699">
        <w:rPr>
          <w:rFonts w:ascii="Segoe UI" w:eastAsia="Arial Narrow" w:hAnsi="Segoe UI" w:cs="Segoe UI"/>
          <w:sz w:val="22"/>
          <w:szCs w:val="22"/>
        </w:rPr>
        <w:t>Karen Binder Library</w:t>
      </w:r>
      <w:r w:rsidR="25B0BCAE" w:rsidRPr="5FD74699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5FD74699">
        <w:rPr>
          <w:rFonts w:ascii="Segoe UI" w:eastAsia="Arial Narrow" w:hAnsi="Segoe UI" w:cs="Segoe UI"/>
          <w:sz w:val="22"/>
          <w:szCs w:val="22"/>
        </w:rPr>
        <w:t>244 Fair Street, 6</w:t>
      </w:r>
      <w:r w:rsidR="67286173" w:rsidRPr="5FD74699">
        <w:rPr>
          <w:rFonts w:ascii="Segoe UI" w:eastAsia="Arial Narrow" w:hAnsi="Segoe UI" w:cs="Segoe UI"/>
          <w:sz w:val="22"/>
          <w:szCs w:val="22"/>
          <w:vertAlign w:val="superscript"/>
        </w:rPr>
        <w:t>th</w:t>
      </w:r>
      <w:r w:rsidR="67286173" w:rsidRPr="5FD74699">
        <w:rPr>
          <w:rFonts w:ascii="Segoe UI" w:eastAsia="Arial Narrow" w:hAnsi="Segoe UI" w:cs="Segoe UI"/>
          <w:sz w:val="22"/>
          <w:szCs w:val="22"/>
        </w:rPr>
        <w:t xml:space="preserve"> Floor</w:t>
      </w:r>
      <w:r w:rsidR="7C92C20C" w:rsidRPr="5FD74699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5FD74699">
        <w:rPr>
          <w:rFonts w:ascii="Segoe UI" w:eastAsia="Arial Narrow" w:hAnsi="Segoe UI" w:cs="Segoe UI"/>
          <w:sz w:val="22"/>
          <w:szCs w:val="22"/>
        </w:rPr>
        <w:t>Kingston, NY 12401</w:t>
      </w:r>
    </w:p>
    <w:p w14:paraId="6E4D837F" w14:textId="7D0B9FFD" w:rsidR="57ACDC11" w:rsidRPr="004B484D" w:rsidRDefault="57ACDC11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62C78CF3">
        <w:rPr>
          <w:rFonts w:ascii="Segoe UI" w:eastAsia="Arial Narrow" w:hAnsi="Segoe UI" w:cs="Segoe UI"/>
          <w:sz w:val="20"/>
          <w:szCs w:val="20"/>
        </w:rPr>
        <w:t>Members of the public may also join from</w:t>
      </w:r>
      <w:r w:rsidR="64A8121E" w:rsidRPr="62C78CF3">
        <w:rPr>
          <w:rFonts w:ascii="Segoe UI" w:eastAsia="Arial Narrow" w:hAnsi="Segoe UI" w:cs="Segoe UI"/>
          <w:sz w:val="20"/>
          <w:szCs w:val="20"/>
        </w:rPr>
        <w:t>:</w:t>
      </w:r>
      <w:r w:rsidRPr="62C78CF3">
        <w:rPr>
          <w:rFonts w:ascii="Segoe UI" w:eastAsia="Arial Narrow" w:hAnsi="Segoe UI" w:cs="Segoe UI"/>
          <w:sz w:val="20"/>
          <w:szCs w:val="20"/>
        </w:rPr>
        <w:t xml:space="preserve"> </w:t>
      </w:r>
    </w:p>
    <w:p w14:paraId="6B4BB877" w14:textId="65DDDB8A" w:rsidR="532A05F5" w:rsidRDefault="532A05F5" w:rsidP="62C78CF3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62C78CF3">
        <w:rPr>
          <w:rFonts w:ascii="Segoe UI" w:eastAsia="Arial Narrow" w:hAnsi="Segoe UI" w:cs="Segoe UI"/>
          <w:sz w:val="20"/>
          <w:szCs w:val="20"/>
        </w:rPr>
        <w:t>925 Sonoma Way, Sacramento, CA 95813</w:t>
      </w:r>
    </w:p>
    <w:p w14:paraId="42A0CE6D" w14:textId="07AC2177" w:rsidR="31D74986" w:rsidRDefault="532A05F5" w:rsidP="71F3490F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62C78CF3">
        <w:rPr>
          <w:rFonts w:ascii="Segoe UI" w:eastAsia="Arial Narrow" w:hAnsi="Segoe UI" w:cs="Segoe UI"/>
          <w:sz w:val="20"/>
          <w:szCs w:val="20"/>
        </w:rPr>
        <w:t>920 Broadway</w:t>
      </w:r>
      <w:r w:rsidR="31D74986" w:rsidRPr="62C78CF3">
        <w:rPr>
          <w:rFonts w:ascii="Segoe UI" w:eastAsia="Arial Narrow" w:hAnsi="Segoe UI" w:cs="Segoe UI"/>
          <w:sz w:val="20"/>
          <w:szCs w:val="20"/>
        </w:rPr>
        <w:t>, New York, NY 10013</w:t>
      </w:r>
    </w:p>
    <w:p w14:paraId="1050C1F4" w14:textId="08836904" w:rsidR="41C17786" w:rsidRDefault="41C17786" w:rsidP="62C78CF3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62C78CF3">
        <w:rPr>
          <w:rFonts w:ascii="Segoe UI" w:eastAsia="Arial Narrow" w:hAnsi="Segoe UI" w:cs="Segoe UI"/>
          <w:sz w:val="20"/>
          <w:szCs w:val="20"/>
        </w:rPr>
        <w:t>20 Esther Place, Lake Katrine, NY 12449</w:t>
      </w:r>
    </w:p>
    <w:p w14:paraId="1C3E31CC" w14:textId="791DEEAD" w:rsidR="41C17786" w:rsidRDefault="41C17786" w:rsidP="62C78CF3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62C78CF3">
        <w:rPr>
          <w:rFonts w:ascii="Segoe UI" w:hAnsi="Segoe UI" w:cs="Segoe UI"/>
          <w:sz w:val="20"/>
          <w:szCs w:val="20"/>
        </w:rPr>
        <w:t>Zoom:</w:t>
      </w:r>
    </w:p>
    <w:p w14:paraId="568F6A78" w14:textId="694FD0D2" w:rsidR="41C17786" w:rsidRDefault="41C17786" w:rsidP="62C78CF3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62C78CF3">
        <w:rPr>
          <w:rFonts w:ascii="Segoe UI" w:hAnsi="Segoe UI" w:cs="Segoe UI"/>
          <w:sz w:val="20"/>
          <w:szCs w:val="20"/>
        </w:rPr>
        <w:t xml:space="preserve">https://us02web.zoom.us/j/85046155053 </w:t>
      </w:r>
    </w:p>
    <w:p w14:paraId="0B8B2F30" w14:textId="4F2D4B0A" w:rsidR="41C17786" w:rsidRDefault="41C17786" w:rsidP="62C78CF3">
      <w:pPr>
        <w:spacing w:line="240" w:lineRule="auto"/>
        <w:contextualSpacing/>
        <w:jc w:val="center"/>
      </w:pPr>
      <w:r w:rsidRPr="62C78CF3">
        <w:rPr>
          <w:rFonts w:ascii="Segoe UI" w:hAnsi="Segoe UI" w:cs="Segoe UI"/>
          <w:sz w:val="20"/>
          <w:szCs w:val="20"/>
        </w:rPr>
        <w:t>Meeting ID: 850 4615 5053</w:t>
      </w:r>
    </w:p>
    <w:p w14:paraId="2FBDD37D" w14:textId="44F9573C" w:rsidR="41C17786" w:rsidRDefault="41C17786" w:rsidP="62C78CF3">
      <w:pPr>
        <w:spacing w:line="240" w:lineRule="auto"/>
        <w:contextualSpacing/>
        <w:jc w:val="center"/>
      </w:pPr>
      <w:r w:rsidRPr="62C78CF3">
        <w:rPr>
          <w:rFonts w:ascii="Segoe UI" w:hAnsi="Segoe UI" w:cs="Segoe UI"/>
          <w:sz w:val="20"/>
          <w:szCs w:val="20"/>
        </w:rPr>
        <w:t>One tap mobile</w:t>
      </w:r>
    </w:p>
    <w:p w14:paraId="41492682" w14:textId="07D07669" w:rsidR="41C17786" w:rsidRDefault="41C17786" w:rsidP="62C78CF3">
      <w:pPr>
        <w:spacing w:line="240" w:lineRule="auto"/>
        <w:contextualSpacing/>
        <w:jc w:val="center"/>
      </w:pPr>
      <w:r w:rsidRPr="62C78CF3">
        <w:rPr>
          <w:rFonts w:ascii="Segoe UI" w:hAnsi="Segoe UI" w:cs="Segoe UI"/>
          <w:sz w:val="20"/>
          <w:szCs w:val="20"/>
        </w:rPr>
        <w:t>+16469313860,,85046155053# US</w:t>
      </w:r>
    </w:p>
    <w:p w14:paraId="56CF0508" w14:textId="439E5532" w:rsidR="41C17786" w:rsidRDefault="41C17786" w:rsidP="62C78CF3">
      <w:pPr>
        <w:spacing w:line="240" w:lineRule="auto"/>
        <w:contextualSpacing/>
        <w:jc w:val="center"/>
      </w:pPr>
      <w:r w:rsidRPr="62C78CF3">
        <w:rPr>
          <w:rFonts w:ascii="Segoe UI" w:hAnsi="Segoe UI" w:cs="Segoe UI"/>
          <w:sz w:val="20"/>
          <w:szCs w:val="20"/>
        </w:rPr>
        <w:t>+16465588656,,85046155053# US (New York)</w:t>
      </w:r>
    </w:p>
    <w:p w14:paraId="60ABA658" w14:textId="77777777" w:rsidR="00E02C82" w:rsidRPr="00874D38" w:rsidRDefault="00E02C82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</w:p>
    <w:p w14:paraId="5885B77F" w14:textId="77777777" w:rsidR="00192E40" w:rsidRPr="00874D38" w:rsidRDefault="04A0EF8F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Call </w:t>
      </w:r>
      <w:r w:rsidR="0A7C49B9" w:rsidRPr="00874D38">
        <w:rPr>
          <w:rFonts w:ascii="Segoe UI" w:eastAsia="Arial Narrow" w:hAnsi="Segoe UI" w:cs="Segoe UI"/>
          <w:sz w:val="22"/>
          <w:szCs w:val="22"/>
        </w:rPr>
        <w:t>t</w:t>
      </w:r>
      <w:r w:rsidRPr="00874D38">
        <w:rPr>
          <w:rFonts w:ascii="Segoe UI" w:eastAsia="Arial Narrow" w:hAnsi="Segoe UI" w:cs="Segoe UI"/>
          <w:sz w:val="22"/>
          <w:szCs w:val="22"/>
        </w:rPr>
        <w:t>o Order</w:t>
      </w:r>
      <w:r w:rsidR="0A7C49B9" w:rsidRPr="00874D38">
        <w:rPr>
          <w:rFonts w:ascii="Segoe UI" w:eastAsia="Arial Narrow" w:hAnsi="Segoe UI" w:cs="Segoe UI"/>
          <w:sz w:val="22"/>
          <w:szCs w:val="22"/>
        </w:rPr>
        <w:t xml:space="preserve"> and </w:t>
      </w:r>
      <w:r w:rsidRPr="00874D38">
        <w:rPr>
          <w:rFonts w:ascii="Segoe UI" w:eastAsia="Arial Narrow" w:hAnsi="Segoe UI" w:cs="Segoe UI"/>
          <w:sz w:val="22"/>
          <w:szCs w:val="22"/>
        </w:rPr>
        <w:t>Roll Call</w:t>
      </w:r>
    </w:p>
    <w:p w14:paraId="50E50475" w14:textId="77777777" w:rsidR="00457F98" w:rsidRDefault="157D2560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Adoption of Agenda</w:t>
      </w:r>
      <w:r w:rsidR="00775F00" w:rsidRPr="00874D38">
        <w:rPr>
          <w:rFonts w:ascii="Segoe UI" w:eastAsia="Arial Narrow" w:hAnsi="Segoe UI" w:cs="Segoe UI"/>
          <w:sz w:val="22"/>
          <w:szCs w:val="22"/>
        </w:rPr>
        <w:t xml:space="preserve"> </w:t>
      </w:r>
      <w:r w:rsidR="00775F00" w:rsidRPr="00874D38">
        <w:rPr>
          <w:rFonts w:ascii="Segoe UI" w:eastAsia="Arial Narrow" w:hAnsi="Segoe UI" w:cs="Segoe UI"/>
          <w:i/>
          <w:iCs/>
          <w:sz w:val="22"/>
          <w:szCs w:val="22"/>
        </w:rPr>
        <w:t>(00)</w:t>
      </w:r>
      <w:r w:rsidR="63E6D2D8" w:rsidRPr="00874D38">
        <w:rPr>
          <w:rFonts w:ascii="Segoe UI" w:eastAsia="Arial Narrow" w:hAnsi="Segoe UI" w:cs="Segoe UI"/>
          <w:i/>
          <w:iCs/>
          <w:sz w:val="22"/>
          <w:szCs w:val="22"/>
        </w:rPr>
        <w:t>*</w:t>
      </w:r>
    </w:p>
    <w:p w14:paraId="6F74E23B" w14:textId="6E05002F" w:rsidR="157D2560" w:rsidRPr="00457F98" w:rsidRDefault="157D2560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457F98">
        <w:rPr>
          <w:rFonts w:ascii="Segoe UI" w:eastAsia="Arial Narrow" w:hAnsi="Segoe UI" w:cs="Segoe UI"/>
          <w:sz w:val="22"/>
          <w:szCs w:val="22"/>
        </w:rPr>
        <w:t>Public Comment on Agenda Items</w:t>
      </w:r>
    </w:p>
    <w:p w14:paraId="2C6483B9" w14:textId="2589AEE0" w:rsidR="53CF126A" w:rsidRPr="00874D38" w:rsidRDefault="53CF126A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6712DE70">
        <w:rPr>
          <w:rFonts w:ascii="Segoe UI" w:eastAsia="Arial Narrow" w:hAnsi="Segoe UI" w:cs="Segoe UI"/>
          <w:sz w:val="22"/>
          <w:szCs w:val="22"/>
        </w:rPr>
        <w:t xml:space="preserve">Approval of Minutes for </w:t>
      </w:r>
      <w:r w:rsidR="4AB57A53" w:rsidRPr="6712DE70">
        <w:rPr>
          <w:rFonts w:ascii="Segoe UI" w:eastAsia="Arial Narrow" w:hAnsi="Segoe UI" w:cs="Segoe UI"/>
          <w:sz w:val="22"/>
          <w:szCs w:val="22"/>
        </w:rPr>
        <w:t>March 18</w:t>
      </w:r>
      <w:r w:rsidR="00C615EF" w:rsidRPr="6712DE70">
        <w:rPr>
          <w:rFonts w:ascii="Segoe UI" w:eastAsia="Arial Narrow" w:hAnsi="Segoe UI" w:cs="Segoe UI"/>
          <w:sz w:val="22"/>
          <w:szCs w:val="22"/>
        </w:rPr>
        <w:t>, 2023</w:t>
      </w:r>
      <w:r w:rsidR="7A1F123F" w:rsidRPr="6712DE70">
        <w:rPr>
          <w:rFonts w:ascii="Segoe UI" w:eastAsia="Arial Narrow" w:hAnsi="Segoe UI" w:cs="Segoe UI"/>
          <w:sz w:val="22"/>
          <w:szCs w:val="22"/>
        </w:rPr>
        <w:t xml:space="preserve"> </w:t>
      </w:r>
      <w:r w:rsidR="323DA7BA" w:rsidRPr="6712DE70">
        <w:rPr>
          <w:rFonts w:ascii="Segoe UI" w:eastAsia="Arial Narrow" w:hAnsi="Segoe UI" w:cs="Segoe UI"/>
          <w:i/>
          <w:iCs/>
          <w:sz w:val="22"/>
          <w:szCs w:val="22"/>
        </w:rPr>
        <w:t>(01)</w:t>
      </w:r>
      <w:r w:rsidR="2C464EDD" w:rsidRPr="6712DE70">
        <w:rPr>
          <w:rFonts w:ascii="Segoe UI" w:eastAsia="Arial Narrow" w:hAnsi="Segoe UI" w:cs="Segoe UI"/>
          <w:i/>
          <w:iCs/>
          <w:sz w:val="22"/>
          <w:szCs w:val="22"/>
        </w:rPr>
        <w:t>*</w:t>
      </w:r>
    </w:p>
    <w:p w14:paraId="209A9C76" w14:textId="19C3FCC6" w:rsidR="004B484D" w:rsidRPr="004B484D" w:rsidRDefault="1DDC3F6B" w:rsidP="004B484D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874D38">
        <w:rPr>
          <w:rFonts w:ascii="Segoe UI" w:eastAsia="Arial Narrow" w:hAnsi="Segoe UI" w:cs="Segoe UI"/>
          <w:color w:val="000000" w:themeColor="text1"/>
          <w:sz w:val="22"/>
          <w:szCs w:val="22"/>
        </w:rPr>
        <w:t>Officer Reports</w:t>
      </w:r>
    </w:p>
    <w:p w14:paraId="1E0FEF13" w14:textId="0A41FD2F" w:rsidR="6A388D67" w:rsidRPr="004B484D" w:rsidRDefault="1DDC3F6B" w:rsidP="004B484D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60FAC4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President / CEO Report </w:t>
      </w:r>
      <w:r w:rsidR="0086608F" w:rsidRPr="460FAC45">
        <w:rPr>
          <w:rFonts w:ascii="Segoe UI" w:eastAsia="Arial Narrow" w:hAnsi="Segoe UI" w:cs="Segoe UI"/>
          <w:color w:val="000000" w:themeColor="text1"/>
          <w:sz w:val="22"/>
          <w:szCs w:val="22"/>
        </w:rPr>
        <w:t>Project Updates</w:t>
      </w:r>
    </w:p>
    <w:p w14:paraId="5D909A7D" w14:textId="6BE4A051" w:rsidR="1DDC3F6B" w:rsidRPr="00874D38" w:rsidRDefault="1DDC3F6B" w:rsidP="00E02C82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60FAC45">
        <w:rPr>
          <w:rFonts w:ascii="Segoe UI" w:eastAsia="Arial Narrow" w:hAnsi="Segoe UI" w:cs="Segoe UI"/>
          <w:color w:val="000000" w:themeColor="text1"/>
          <w:sz w:val="22"/>
          <w:szCs w:val="22"/>
        </w:rPr>
        <w:t>CFO / Treasurer Report</w:t>
      </w:r>
    </w:p>
    <w:p w14:paraId="3C575D3A" w14:textId="10C74F7A" w:rsidR="38E20430" w:rsidRPr="00874D38" w:rsidRDefault="0A27DA09" w:rsidP="00E02C82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460FAC45">
        <w:rPr>
          <w:rFonts w:ascii="Segoe UI" w:eastAsia="Arial Narrow" w:hAnsi="Segoe UI" w:cs="Segoe UI"/>
          <w:sz w:val="22"/>
          <w:szCs w:val="22"/>
        </w:rPr>
        <w:t>New Business</w:t>
      </w:r>
    </w:p>
    <w:p w14:paraId="1BD449E0" w14:textId="2E15E7EF" w:rsidR="2E7E4221" w:rsidRPr="0077643B" w:rsidRDefault="432AFE18" w:rsidP="0077643B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Partial </w:t>
      </w:r>
      <w:r w:rsidR="20B64187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R</w:t>
      </w:r>
      <w:r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elease of Mortgage </w:t>
      </w:r>
      <w:r w:rsidR="00271D47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for </w:t>
      </w:r>
      <w:r w:rsidR="43D742F1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iPark87</w:t>
      </w:r>
      <w:r w:rsidR="003C3DA1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(Tax Lots 110, 170, 500, 700, 800, 900 and </w:t>
      </w:r>
      <w:r w:rsidR="00E97078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Part</w:t>
      </w:r>
      <w:r w:rsidR="003C3DA1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of 270)</w:t>
      </w:r>
    </w:p>
    <w:p w14:paraId="319DA12B" w14:textId="28373DF3" w:rsidR="0843CDCF" w:rsidRPr="0077643B" w:rsidRDefault="0843CDCF" w:rsidP="0077643B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Approve Recommendation of the CARES II Committee Award Recipients</w:t>
      </w:r>
      <w:r w:rsidR="5331ADA6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(0</w:t>
      </w:r>
      <w:r w:rsidR="4FA2106E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2</w:t>
      </w:r>
      <w:r w:rsidR="5331ADA6" w:rsidRPr="0077643B">
        <w:rPr>
          <w:rFonts w:ascii="Segoe UI" w:eastAsia="Arial Narrow" w:hAnsi="Segoe UI" w:cs="Segoe UI"/>
          <w:color w:val="000000" w:themeColor="text1"/>
          <w:sz w:val="22"/>
          <w:szCs w:val="22"/>
        </w:rPr>
        <w:t>)*</w:t>
      </w:r>
    </w:p>
    <w:p w14:paraId="25D7AFAD" w14:textId="77777777" w:rsidR="007A240F" w:rsidRDefault="45D6755C" w:rsidP="0077643B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275FEF72">
        <w:rPr>
          <w:rFonts w:ascii="Segoe UI" w:eastAsia="Arial Narrow" w:hAnsi="Segoe UI" w:cs="Segoe UI"/>
          <w:sz w:val="22"/>
          <w:szCs w:val="22"/>
        </w:rPr>
        <w:t>Old Business</w:t>
      </w:r>
    </w:p>
    <w:p w14:paraId="220DC43E" w14:textId="4452F52C" w:rsidR="1DBEF246" w:rsidRDefault="1FA3A33E" w:rsidP="0077643B">
      <w:pPr>
        <w:pStyle w:val="ListParagraph"/>
        <w:numPr>
          <w:ilvl w:val="1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275FEF72">
        <w:rPr>
          <w:rFonts w:ascii="Segoe UI" w:eastAsia="Arial Narrow" w:hAnsi="Segoe UI" w:cs="Segoe UI"/>
          <w:sz w:val="22"/>
          <w:szCs w:val="22"/>
        </w:rPr>
        <w:t>Harris Beach Invoice Approval (0</w:t>
      </w:r>
      <w:r w:rsidR="5C0D7683" w:rsidRPr="275FEF72">
        <w:rPr>
          <w:rFonts w:ascii="Segoe UI" w:eastAsia="Arial Narrow" w:hAnsi="Segoe UI" w:cs="Segoe UI"/>
          <w:sz w:val="22"/>
          <w:szCs w:val="22"/>
        </w:rPr>
        <w:t>3</w:t>
      </w:r>
      <w:r w:rsidRPr="275FEF72">
        <w:rPr>
          <w:rFonts w:ascii="Segoe UI" w:eastAsia="Arial Narrow" w:hAnsi="Segoe UI" w:cs="Segoe UI"/>
          <w:sz w:val="22"/>
          <w:szCs w:val="22"/>
        </w:rPr>
        <w:t>)*</w:t>
      </w:r>
    </w:p>
    <w:p w14:paraId="4D186BC6" w14:textId="1A8FB08B" w:rsidR="1DBEF246" w:rsidRDefault="1DBEF246" w:rsidP="0077643B">
      <w:pPr>
        <w:pStyle w:val="ListParagraph"/>
        <w:numPr>
          <w:ilvl w:val="2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6712DE70">
        <w:rPr>
          <w:rFonts w:ascii="Segoe UI" w:eastAsia="Arial Narrow" w:hAnsi="Segoe UI" w:cs="Segoe UI"/>
          <w:sz w:val="22"/>
          <w:szCs w:val="22"/>
        </w:rPr>
        <w:t>Invoice #8904032 – East - $2052.00</w:t>
      </w:r>
    </w:p>
    <w:p w14:paraId="79827B0A" w14:textId="21AE6C95" w:rsidR="1DBEF246" w:rsidRDefault="1DBEF246" w:rsidP="0077643B">
      <w:pPr>
        <w:pStyle w:val="ListParagraph"/>
        <w:numPr>
          <w:ilvl w:val="2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6712DE70">
        <w:rPr>
          <w:rFonts w:ascii="Segoe UI" w:eastAsia="Arial Narrow" w:hAnsi="Segoe UI" w:cs="Segoe UI"/>
          <w:sz w:val="22"/>
          <w:szCs w:val="22"/>
        </w:rPr>
        <w:t>Invoice #8907092 – East - $7,675.20</w:t>
      </w:r>
    </w:p>
    <w:p w14:paraId="089FB31C" w14:textId="189E1D5F" w:rsidR="1DBEF246" w:rsidRDefault="1DBEF246" w:rsidP="0077643B">
      <w:pPr>
        <w:pStyle w:val="ListParagraph"/>
        <w:numPr>
          <w:ilvl w:val="2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6712DE70">
        <w:rPr>
          <w:rFonts w:ascii="Segoe UI" w:eastAsia="Arial Narrow" w:hAnsi="Segoe UI" w:cs="Segoe UI"/>
          <w:sz w:val="22"/>
          <w:szCs w:val="22"/>
        </w:rPr>
        <w:t>Invoice #8904031 – West - $3,971.20</w:t>
      </w:r>
    </w:p>
    <w:p w14:paraId="05B1CC94" w14:textId="7E0DA841" w:rsidR="1DBEF246" w:rsidRDefault="1DBEF246" w:rsidP="0077643B">
      <w:pPr>
        <w:pStyle w:val="ListParagraph"/>
        <w:numPr>
          <w:ilvl w:val="2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71F3490F">
        <w:rPr>
          <w:rFonts w:ascii="Segoe UI" w:eastAsia="Arial Narrow" w:hAnsi="Segoe UI" w:cs="Segoe UI"/>
          <w:sz w:val="22"/>
          <w:szCs w:val="22"/>
        </w:rPr>
        <w:t>Invoice #8907091 – West - $5,617.00</w:t>
      </w:r>
    </w:p>
    <w:p w14:paraId="47156BE5" w14:textId="77777777" w:rsidR="007A240F" w:rsidRDefault="097CCABB" w:rsidP="0077643B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P</w:t>
      </w:r>
      <w:r w:rsidR="04A0EF8F" w:rsidRPr="007A240F">
        <w:rPr>
          <w:rFonts w:ascii="Segoe UI" w:eastAsia="Arial Narrow" w:hAnsi="Segoe UI" w:cs="Segoe UI"/>
          <w:sz w:val="22"/>
          <w:szCs w:val="22"/>
        </w:rPr>
        <w:t>ublic Comment</w:t>
      </w:r>
    </w:p>
    <w:p w14:paraId="57844EC7" w14:textId="3A5E19ED" w:rsidR="00D433D6" w:rsidRPr="007A240F" w:rsidRDefault="04A0EF8F" w:rsidP="0077643B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Adjournment</w:t>
      </w:r>
    </w:p>
    <w:p w14:paraId="045D2E87" w14:textId="7E509B3A" w:rsidR="1B7C508C" w:rsidRPr="00874D38" w:rsidRDefault="1B7C508C" w:rsidP="00E02C82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</w:p>
    <w:p w14:paraId="4E1216CA" w14:textId="3D060AAE" w:rsidR="7E929D7B" w:rsidRDefault="51E71038" w:rsidP="460FAC45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  <w:r w:rsidRPr="460FAC45">
        <w:rPr>
          <w:rFonts w:ascii="Segoe UI" w:eastAsia="Arial Narrow" w:hAnsi="Segoe UI" w:cs="Segoe UI"/>
          <w:i/>
          <w:iCs/>
          <w:sz w:val="22"/>
          <w:szCs w:val="22"/>
        </w:rPr>
        <w:t>The next meeting</w:t>
      </w:r>
      <w:r w:rsidR="329B4801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 of the Board of Directors of the Ulster County Economic Development Alliance i</w:t>
      </w:r>
      <w:r w:rsidR="4B91D4D8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s </w:t>
      </w:r>
      <w:r w:rsidR="329B4801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scheduled for </w:t>
      </w:r>
      <w:r w:rsidR="60DFA05A" w:rsidRPr="460FAC45">
        <w:rPr>
          <w:rFonts w:ascii="Segoe UI" w:eastAsia="Arial Narrow" w:hAnsi="Segoe UI" w:cs="Segoe UI"/>
          <w:i/>
          <w:iCs/>
          <w:sz w:val="22"/>
          <w:szCs w:val="22"/>
        </w:rPr>
        <w:t>T</w:t>
      </w:r>
      <w:r w:rsidR="20BDE5C1" w:rsidRPr="460FAC45">
        <w:rPr>
          <w:rFonts w:ascii="Segoe UI" w:eastAsia="Arial Narrow" w:hAnsi="Segoe UI" w:cs="Segoe UI"/>
          <w:i/>
          <w:iCs/>
          <w:sz w:val="22"/>
          <w:szCs w:val="22"/>
        </w:rPr>
        <w:t>uesday</w:t>
      </w:r>
      <w:r w:rsidR="60DFA05A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, </w:t>
      </w:r>
      <w:r w:rsidR="4CB1FBD8" w:rsidRPr="460FAC45">
        <w:rPr>
          <w:rFonts w:ascii="Segoe UI" w:eastAsia="Arial Narrow" w:hAnsi="Segoe UI" w:cs="Segoe UI"/>
          <w:i/>
          <w:iCs/>
          <w:sz w:val="22"/>
          <w:szCs w:val="22"/>
        </w:rPr>
        <w:t>May 9</w:t>
      </w:r>
      <w:r w:rsidR="60DFA05A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, </w:t>
      </w:r>
      <w:r w:rsidR="1633C293" w:rsidRPr="460FAC45">
        <w:rPr>
          <w:rFonts w:ascii="Segoe UI" w:eastAsia="Arial Narrow" w:hAnsi="Segoe UI" w:cs="Segoe UI"/>
          <w:i/>
          <w:iCs/>
          <w:sz w:val="22"/>
          <w:szCs w:val="22"/>
        </w:rPr>
        <w:t>2023,</w:t>
      </w:r>
      <w:r w:rsidR="6762249E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 at 4PM</w:t>
      </w:r>
      <w:r w:rsidR="60DFA05A" w:rsidRPr="460FAC45">
        <w:rPr>
          <w:rFonts w:ascii="Segoe UI" w:eastAsia="Arial Narrow" w:hAnsi="Segoe UI" w:cs="Segoe UI"/>
          <w:i/>
          <w:iCs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DDD0" w14:textId="77777777" w:rsidR="00C64639" w:rsidRDefault="00C64639">
      <w:r>
        <w:separator/>
      </w:r>
    </w:p>
  </w:endnote>
  <w:endnote w:type="continuationSeparator" w:id="0">
    <w:p w14:paraId="15357F5A" w14:textId="77777777" w:rsidR="00C64639" w:rsidRDefault="00C64639">
      <w:r>
        <w:continuationSeparator/>
      </w:r>
    </w:p>
  </w:endnote>
  <w:endnote w:type="continuationNotice" w:id="1">
    <w:p w14:paraId="41714301" w14:textId="77777777" w:rsidR="00C64639" w:rsidRDefault="00C64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15A6" w14:textId="77777777" w:rsidR="00C64639" w:rsidRDefault="00C64639">
      <w:r>
        <w:separator/>
      </w:r>
    </w:p>
  </w:footnote>
  <w:footnote w:type="continuationSeparator" w:id="0">
    <w:p w14:paraId="1B0E8F3C" w14:textId="77777777" w:rsidR="00C64639" w:rsidRDefault="00C64639">
      <w:r>
        <w:continuationSeparator/>
      </w:r>
    </w:p>
  </w:footnote>
  <w:footnote w:type="continuationNotice" w:id="1">
    <w:p w14:paraId="5D815216" w14:textId="77777777" w:rsidR="00C64639" w:rsidRDefault="00C64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0FD05C50" w:rsidR="009D234B" w:rsidRDefault="00EB4866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53D4796"/>
    <w:rsid w:val="05493456"/>
    <w:rsid w:val="054CB3CD"/>
    <w:rsid w:val="054E867A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F3E15"/>
    <w:rsid w:val="08A5864E"/>
    <w:rsid w:val="08B28102"/>
    <w:rsid w:val="08D4BF84"/>
    <w:rsid w:val="08F1DCEA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CF6089"/>
    <w:rsid w:val="0EF730D0"/>
    <w:rsid w:val="0EF9042A"/>
    <w:rsid w:val="0F273C90"/>
    <w:rsid w:val="0F35AE8B"/>
    <w:rsid w:val="0F4F5442"/>
    <w:rsid w:val="0F4F7A64"/>
    <w:rsid w:val="104347D5"/>
    <w:rsid w:val="1064AD51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7D2560"/>
    <w:rsid w:val="159E170A"/>
    <w:rsid w:val="15A0AE86"/>
    <w:rsid w:val="15A5A807"/>
    <w:rsid w:val="15E2013E"/>
    <w:rsid w:val="162AC6CA"/>
    <w:rsid w:val="1633C293"/>
    <w:rsid w:val="16404725"/>
    <w:rsid w:val="1665F84E"/>
    <w:rsid w:val="16A08D12"/>
    <w:rsid w:val="16FCCE99"/>
    <w:rsid w:val="176576D2"/>
    <w:rsid w:val="176CDA10"/>
    <w:rsid w:val="1795F8B8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8B72030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A9A6BD"/>
    <w:rsid w:val="20A9C494"/>
    <w:rsid w:val="20B64187"/>
    <w:rsid w:val="20BDE5C1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B0BCAE"/>
    <w:rsid w:val="2640CFB5"/>
    <w:rsid w:val="2659F7CA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90B457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C17786"/>
    <w:rsid w:val="41F0880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65DAC7"/>
    <w:rsid w:val="4369C170"/>
    <w:rsid w:val="437774CF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E245FF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9301A6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B1FBD8"/>
    <w:rsid w:val="4CC0B9B6"/>
    <w:rsid w:val="4CCE072B"/>
    <w:rsid w:val="4CDCAF40"/>
    <w:rsid w:val="4CE84AB0"/>
    <w:rsid w:val="4D0BBA5C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E71038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EE0340"/>
    <w:rsid w:val="58EFD020"/>
    <w:rsid w:val="593542DA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9A4F92"/>
    <w:rsid w:val="5E9D168F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76B94"/>
    <w:rsid w:val="60DFA05A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BEDC8D0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A18CC0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7F6D6B"/>
    <w:rsid w:val="77AB8501"/>
    <w:rsid w:val="783151BE"/>
    <w:rsid w:val="7842100B"/>
    <w:rsid w:val="787C1DF5"/>
    <w:rsid w:val="790CA3C6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DC3BBC1"/>
    <w:rsid w:val="7DD88D05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8F76B879-5611-4BDC-88F5-1DF468F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0A53DA0B-3642-40C4-AFAF-657E58EFA046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4</DocSecurity>
  <Lines>8</Lines>
  <Paragraphs>2</Paragraphs>
  <ScaleCrop>false</ScaleCrop>
  <Company>ulster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30</cp:revision>
  <cp:lastPrinted>2023-02-14T19:19:00Z</cp:lastPrinted>
  <dcterms:created xsi:type="dcterms:W3CDTF">2023-02-28T23:17:00Z</dcterms:created>
  <dcterms:modified xsi:type="dcterms:W3CDTF">2023-04-10T20:05:00Z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